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6" w:rsidRDefault="008D5CB3" w:rsidP="00954100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703DFE">
        <w:rPr>
          <w:rFonts w:ascii="TH SarabunPSK" w:hAnsi="TH SarabunPSK" w:cs="TH SarabunPSK" w:hint="cs"/>
          <w:b/>
          <w:bCs/>
          <w:sz w:val="24"/>
          <w:szCs w:val="32"/>
          <w:cs/>
        </w:rPr>
        <w:t>ตัวอย่าง</w:t>
      </w:r>
      <w:r w:rsidR="00954100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การ</w:t>
      </w:r>
      <w:r w:rsidR="00A253A3">
        <w:rPr>
          <w:rFonts w:ascii="TH SarabunPSK" w:hAnsi="TH SarabunPSK" w:cs="TH SarabunPSK" w:hint="cs"/>
          <w:sz w:val="24"/>
          <w:szCs w:val="32"/>
          <w:cs/>
        </w:rPr>
        <w:t>ออกแบบกิจกรรมการเรียนรู้ให้สอดคล้องกับตัวชี้วัดและสาระการเรียนรู้แกนกลางภาษาไทย ชั้น ป</w:t>
      </w:r>
      <w:r w:rsidR="00A253A3" w:rsidRPr="00A253A3">
        <w:rPr>
          <w:rFonts w:ascii="TH SarabunPSK" w:hAnsi="TH SarabunPSK" w:cs="TH SarabunPSK" w:hint="cs"/>
          <w:sz w:val="32"/>
          <w:szCs w:val="32"/>
          <w:cs/>
        </w:rPr>
        <w:t>.</w:t>
      </w:r>
      <w:r w:rsidR="00A253A3" w:rsidRPr="00A253A3">
        <w:rPr>
          <w:rFonts w:ascii="TH SarabunPSK" w:hAnsi="TH SarabunPSK" w:cs="TH SarabunPSK"/>
          <w:sz w:val="32"/>
          <w:szCs w:val="32"/>
        </w:rPr>
        <w:t>2</w:t>
      </w:r>
      <w:r w:rsidR="00A253A3">
        <w:rPr>
          <w:rFonts w:ascii="TH SarabunPSK" w:hAnsi="TH SarabunPSK" w:cs="TH SarabunPSK"/>
          <w:sz w:val="24"/>
          <w:szCs w:val="32"/>
        </w:rPr>
        <w:t xml:space="preserve"> </w:t>
      </w:r>
      <w:r w:rsidR="00A253A3">
        <w:rPr>
          <w:rFonts w:ascii="TH SarabunPSK" w:hAnsi="TH SarabunPSK" w:cs="TH SarabunPSK" w:hint="cs"/>
          <w:sz w:val="24"/>
          <w:szCs w:val="32"/>
          <w:cs/>
        </w:rPr>
        <w:t>เพื่อจัดทำสื่อการเรียนรู้ที่มีประสิทธิภาพ</w:t>
      </w:r>
    </w:p>
    <w:p w:rsidR="00954100" w:rsidRPr="00954100" w:rsidRDefault="00F710DC" w:rsidP="00F710DC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ออกแบบโดยคณะครูโรงเรียนบ้านโละป่าห้า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268"/>
        <w:gridCol w:w="6521"/>
        <w:gridCol w:w="2693"/>
        <w:gridCol w:w="1134"/>
      </w:tblGrid>
      <w:tr w:rsidR="00A81BEF" w:rsidRPr="005B2DDB" w:rsidTr="00A223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7002F8" w:rsidP="00A223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8D5CB3" w:rsidP="00A223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สาระการเรียนรู้แกนกลาง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8D5CB3" w:rsidP="008D5CB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</w:t>
            </w:r>
            <w:r w:rsidR="00A253A3"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81BEF" w:rsidP="00A223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81BEF" w:rsidP="00A223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</w:tr>
      <w:tr w:rsidR="00A81BEF" w:rsidRPr="005B2DDB" w:rsidTr="00A2235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EF" w:rsidRPr="005B2DDB" w:rsidRDefault="00A81BEF" w:rsidP="008D5CB3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  <w:cs/>
              </w:rPr>
              <w:t>บอกและเขียนพยัญชนะ สระ วรรณยุกต์และเลขไทย</w:t>
            </w:r>
            <w:r w:rsidR="008D5CB3" w:rsidRPr="005B2DDB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EF" w:rsidRPr="005B2DDB" w:rsidRDefault="0053603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 </w:t>
            </w:r>
            <w:r w:rsidRPr="005B2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พยัญชนะ สระ และวรรณยุกต์</w:t>
            </w:r>
            <w:r w:rsidRPr="0053603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5B2DDB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2. </w:t>
            </w:r>
            <w:r w:rsidRPr="005B2DD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เลขไทย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>1.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พยัญชนะ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1.1 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รู้จักรูปและเสียงพยัญชนะ โดยสอนแยกตามประเภทตัวอักษร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หมู่ เริ่มจากอักษรกลาง โดยกิจกรรมต่อไปนี้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E1370">
              <w:rPr>
                <w:rFonts w:ascii="TH SarabunPSK" w:hAnsi="TH SarabunPSK" w:cs="TH SarabunPSK"/>
                <w:sz w:val="28"/>
              </w:rPr>
              <w:t>1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) ใช้บัตรพยัญชนะอักษรกลาง ครั้งละ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ตัวอักษร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ก จ ด  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2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ต บ ป 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  <w:cs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กลุ่มที่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อ ฎ ฏ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  <w:cs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 (ไก่จนดีตำบลป่า</w:t>
            </w:r>
            <w:proofErr w:type="spellStart"/>
            <w:r w:rsidRPr="00FE1370">
              <w:rPr>
                <w:rFonts w:ascii="TH SarabunPSK" w:hAnsi="TH SarabunPSK" w:cs="TH SarabunPSK"/>
                <w:sz w:val="28"/>
                <w:cs/>
              </w:rPr>
              <w:t>อ้อฎอนฏัน</w:t>
            </w:r>
            <w:proofErr w:type="spellEnd"/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 /</w:t>
            </w:r>
            <w:proofErr w:type="spellStart"/>
            <w:r w:rsidRPr="00FE1370">
              <w:rPr>
                <w:rFonts w:ascii="TH SarabunPSK" w:hAnsi="TH SarabunPSK" w:cs="TH SarabunPSK"/>
                <w:sz w:val="28"/>
                <w:cs/>
              </w:rPr>
              <w:t>ฏีฎี</w:t>
            </w:r>
            <w:proofErr w:type="spellEnd"/>
            <w:r w:rsidRPr="00FE1370">
              <w:rPr>
                <w:rFonts w:ascii="TH SarabunPSK" w:hAnsi="TH SarabunPSK" w:cs="TH SarabunPSK"/>
                <w:sz w:val="28"/>
                <w:cs/>
              </w:rPr>
              <w:t>)</w:t>
            </w:r>
            <w:r w:rsidR="000465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E1370">
              <w:rPr>
                <w:rFonts w:ascii="TH SarabunPSK" w:hAnsi="TH SarabunPSK" w:cs="TH SarabunPSK"/>
                <w:sz w:val="28"/>
              </w:rPr>
              <w:t>2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) แจกบัตรพยัญชนะให้แก่นักเรียน โดยให้นักเรียนแบ่งกลุ่มๆละ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3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คน แต่ละกลุ่มจะได้บัตรพยัญชนะกลุ่มละ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ชุดที่เหมือนกัน ครูออกเสียงพยัญชนะ เช่น กอ แล้วให้นักเรียนหยิบบัตรพยัญชนะตามเสียงที่ครูออกเสียง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E1370">
              <w:rPr>
                <w:rFonts w:ascii="TH SarabunPSK" w:hAnsi="TH SarabunPSK" w:cs="TH SarabunPSK"/>
                <w:sz w:val="28"/>
              </w:rPr>
              <w:t>3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) ให้นักเรียนแต่ละกลุ่มเปลี่ยนบทบาทการเป็นผู้หยิบบัตรพยัญชนะและออกเสียงพยัญชนะ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E1370">
              <w:rPr>
                <w:rFonts w:ascii="TH SarabunPSK" w:hAnsi="TH SarabunPSK" w:cs="TH SarabunPSK"/>
                <w:sz w:val="28"/>
              </w:rPr>
              <w:t>4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)  ครูทดสอบนักเรียนโดยเลือกบัตรคำที่มีพยัญชนะที่ครูกำหนด ในเวลาที่กำหนด</w:t>
            </w:r>
          </w:p>
          <w:p w:rsidR="005B2DDB" w:rsidRPr="00FE1370" w:rsidRDefault="00A81BEF" w:rsidP="005B2DDB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E1370">
              <w:rPr>
                <w:rFonts w:ascii="TH SarabunPSK" w:hAnsi="TH SarabunPSK" w:cs="TH SarabunPSK"/>
                <w:sz w:val="28"/>
              </w:rPr>
              <w:t>5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)  ให้นักเรียนออกเสียงพยัญชนะตามบัตรพยัญชนะที่ครูเลือก หรือ ทำแบบทดสอบวงกลมล้อมรอบคำที่มีพยัญชนะ ก  ทำเครื่องหมาย สี่เหลี่ยม คำที่มี</w:t>
            </w:r>
            <w:r w:rsidR="005B2DDB" w:rsidRPr="00FE1370">
              <w:rPr>
                <w:rFonts w:ascii="TH SarabunPSK" w:hAnsi="TH SarabunPSK" w:cs="TH SarabunPSK"/>
                <w:sz w:val="28"/>
                <w:cs/>
              </w:rPr>
              <w:t>พยัญชนะ จ ทำเครื่องหมายสามเหลี่ยมคำที่มีพยัญชนะ ด</w:t>
            </w:r>
          </w:p>
          <w:p w:rsidR="005B2DDB" w:rsidRPr="00FE1370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FE1370">
              <w:rPr>
                <w:rFonts w:ascii="TH SarabunPSK" w:hAnsi="TH SarabunPSK" w:cs="TH SarabunPSK"/>
                <w:sz w:val="28"/>
              </w:rPr>
              <w:t>6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)  สอนเขียนพยัญชนะ ก จ ด โดยครูสาธิต การสอนเขียนที่ถูกต้องตามหลักการเขียนและให้นักเรียนเขียนโดยใช้สมุดบรรทัด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5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เส้น เขียนให้ครูดูทีละคน</w:t>
            </w:r>
          </w:p>
          <w:p w:rsidR="00A81BEF" w:rsidRDefault="005B2DDB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จัดกิจกรรมเหมือนกิจกรรม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แต่เปลี่ยนเป็นอักษรกลุ่มที่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2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ต บ ป และกลุ่มที่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3 </w:t>
            </w:r>
          </w:p>
          <w:p w:rsidR="00F710DC" w:rsidRDefault="00F710DC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 w:hint="cs"/>
                <w:sz w:val="28"/>
                <w:cs/>
              </w:rPr>
              <w:t>อ ฎ ฏ</w:t>
            </w:r>
          </w:p>
          <w:p w:rsidR="00F710DC" w:rsidRPr="00F710DC" w:rsidRDefault="00F710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F" w:rsidRPr="005B2DDB" w:rsidRDefault="00A81BEF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 xml:space="preserve">บัตรพยัญชนะไทย ก </w:t>
            </w:r>
            <w:r w:rsidRPr="005B2DDB">
              <w:rPr>
                <w:rFonts w:ascii="TH SarabunPSK" w:hAnsi="TH SarabunPSK" w:cs="TH SarabunPSK" w:hint="cs"/>
                <w:sz w:val="28"/>
              </w:rPr>
              <w:t>–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 xml:space="preserve">ฮ </w:t>
            </w:r>
          </w:p>
          <w:p w:rsidR="00A81BEF" w:rsidRPr="005B2DDB" w:rsidRDefault="00A81BEF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บัตรคำที่มีพยัญชนะกลุ่มอักษรกลาง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/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สูง /ต่ำ</w:t>
            </w:r>
          </w:p>
          <w:p w:rsidR="00A81BEF" w:rsidRPr="005B2DDB" w:rsidRDefault="00A81BEF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แบบทดสอบการรู้จักรูปและเสียงพยัญชนะ หมวดอักษรกลางทีละชุด /สูง / ต่ำ</w:t>
            </w:r>
          </w:p>
          <w:p w:rsidR="00A81BEF" w:rsidRPr="005B2DDB" w:rsidRDefault="00A81BEF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บัตรสระ ทีละชุด</w:t>
            </w:r>
          </w:p>
          <w:p w:rsidR="00A81BEF" w:rsidRPr="005B2DDB" w:rsidRDefault="00A81BEF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5.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บัตรวรรณยุกต์</w:t>
            </w:r>
          </w:p>
          <w:p w:rsidR="00A81BEF" w:rsidRPr="005B2DDB" w:rsidRDefault="00A81BEF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6.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บัตรเลขไทย</w:t>
            </w:r>
          </w:p>
          <w:p w:rsidR="00A81BEF" w:rsidRPr="005B2DDB" w:rsidRDefault="00A81BE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81BEF" w:rsidRPr="005B2DDB" w:rsidRDefault="00A81BEF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/>
                <w:color w:val="FF0000"/>
                <w:sz w:val="28"/>
                <w:cs/>
              </w:rPr>
              <w:t>ผลงานรวบยอด</w:t>
            </w:r>
          </w:p>
          <w:p w:rsidR="00A81BEF" w:rsidRDefault="00A81BEF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A253A3" w:rsidRPr="005B2DDB">
              <w:rPr>
                <w:rFonts w:ascii="TH SarabunPSK" w:hAnsi="TH SarabunPSK" w:cs="TH SarabunPSK" w:hint="cs"/>
                <w:sz w:val="28"/>
                <w:cs/>
              </w:rPr>
              <w:t>หนังสือ</w:t>
            </w:r>
            <w:proofErr w:type="spellStart"/>
            <w:r w:rsidRPr="005B2DDB">
              <w:rPr>
                <w:rFonts w:ascii="TH SarabunPSK" w:hAnsi="TH SarabunPSK" w:cs="TH SarabunPSK"/>
                <w:sz w:val="28"/>
                <w:cs/>
              </w:rPr>
              <w:t>ป๊</w:t>
            </w:r>
            <w:proofErr w:type="spellEnd"/>
            <w:r w:rsidRPr="005B2DDB">
              <w:rPr>
                <w:rFonts w:ascii="TH SarabunPSK" w:hAnsi="TH SarabunPSK" w:cs="TH SarabunPSK"/>
                <w:sz w:val="28"/>
                <w:cs/>
              </w:rPr>
              <w:t>อบอัพ</w:t>
            </w:r>
            <w:r w:rsidR="00F710DC">
              <w:rPr>
                <w:rFonts w:ascii="TH SarabunPSK" w:hAnsi="TH SarabunPSK" w:cs="TH SarabunPSK"/>
                <w:sz w:val="28"/>
              </w:rPr>
              <w:t xml:space="preserve"> </w:t>
            </w:r>
            <w:r w:rsidR="00F710DC">
              <w:rPr>
                <w:rFonts w:ascii="TH SarabunPSK" w:hAnsi="TH SarabunPSK" w:cs="TH SarabunPSK" w:hint="cs"/>
                <w:sz w:val="28"/>
                <w:cs/>
              </w:rPr>
              <w:t>พยัญชนะ</w:t>
            </w:r>
          </w:p>
          <w:p w:rsidR="00F710DC" w:rsidRPr="005B2DDB" w:rsidRDefault="00F710D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สระ วรรณยุกต์ /เลขไทย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EF" w:rsidRPr="005B2DDB" w:rsidRDefault="00A81BE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>4</w:t>
            </w:r>
          </w:p>
        </w:tc>
      </w:tr>
    </w:tbl>
    <w:p w:rsidR="00C457A7" w:rsidRDefault="00C457A7" w:rsidP="00C457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ตัวอย่าง การออกแบบกิจกรรมการเรียนรู้ให้สอดคล้องกับตัวชี้วัดและสาระการเรียนรู้แกนกลางภาษาไทย ชั้น ป</w:t>
      </w:r>
      <w:r w:rsidRPr="00A253A3">
        <w:rPr>
          <w:rFonts w:ascii="TH SarabunPSK" w:hAnsi="TH SarabunPSK" w:cs="TH SarabunPSK" w:hint="cs"/>
          <w:sz w:val="32"/>
          <w:szCs w:val="32"/>
          <w:cs/>
        </w:rPr>
        <w:t>.</w:t>
      </w:r>
      <w:r w:rsidRPr="00A253A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เพื่อจัดทำสื่อการเรียนรู้ที่มีประสิทธิภาพ</w:t>
      </w:r>
    </w:p>
    <w:p w:rsidR="00F710DC" w:rsidRDefault="00F710DC" w:rsidP="00F710DC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ออกแบบโดยคณะครูโรงเรียนบ้านโละป่าห้า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410"/>
        <w:gridCol w:w="6379"/>
        <w:gridCol w:w="2693"/>
        <w:gridCol w:w="1134"/>
      </w:tblGrid>
      <w:tr w:rsidR="00A81BEF" w:rsidRPr="005B2DDB" w:rsidTr="00A253A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253A3" w:rsidP="00A253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253A3" w:rsidP="00A253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สาระการเรียนรู้แกนกลาง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FE1370" w:rsidRDefault="00A253A3" w:rsidP="00A253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13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81BEF" w:rsidP="00A253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81BEF" w:rsidP="00A253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</w:tr>
      <w:tr w:rsidR="00A81BEF" w:rsidRPr="005B2DDB" w:rsidTr="00A253A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F" w:rsidRPr="005B2DDB" w:rsidRDefault="00A81B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F" w:rsidRPr="005B2DDB" w:rsidRDefault="00A81B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จัดกิจกรรมเหมือนกิจกรรมที่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แต่เปลี่ยนเป็นอักษรต่ำ และอักษรสูง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ท่องพยัญชนะจากบัตรอักษรพยัญชนะ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1.5 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จัดกิจกรรมให้นักเรียนแยกพยัญชนะที่มีรูปคล้ายกัน ก ภ ถ /ที่พ้องเสียง ท ธ 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F" w:rsidRPr="005B2DDB" w:rsidRDefault="00A81B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BEF" w:rsidRPr="005B2DDB" w:rsidRDefault="00A81B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1BEF" w:rsidRPr="005B2DDB" w:rsidTr="006D5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81BE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81BE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สระ 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2.1 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รู้จักรูปและเสียงสระ ทีละ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4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ตัว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ชุดที่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   -ะ  </w:t>
            </w:r>
            <w:r w:rsidRPr="00FE1370">
              <w:rPr>
                <w:rFonts w:ascii="TH SarabunPSK" w:hAnsi="TH SarabunPSK" w:cs="TH SarabunPSK" w:hint="cs"/>
                <w:sz w:val="28"/>
              </w:rPr>
              <w:t>–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า     ิ     ี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ชุดที่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2   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ุ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ู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ึ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ื 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>ชุดที่ ฯลฯ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จัดกิจกรรมเหมือนกิจกรรม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(ข้อ </w:t>
            </w:r>
            <w:r w:rsidRPr="00FE1370">
              <w:rPr>
                <w:rFonts w:ascii="TH SarabunPSK" w:hAnsi="TH SarabunPSK" w:cs="TH SarabunPSK"/>
                <w:sz w:val="28"/>
              </w:rPr>
              <w:t>1-6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81BEF" w:rsidRPr="00FE1370" w:rsidRDefault="00A81BEF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จัดกิจกรรมเหมือนกิจกรรม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แต่เปลี่ยนเป็นสระกลุ่มที่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2 </w:t>
            </w:r>
            <w:r w:rsidRPr="00FE1370">
              <w:rPr>
                <w:rFonts w:ascii="TH SarabunPSK" w:hAnsi="TH SarabunPSK" w:cs="TH SarabunPSK" w:hint="cs"/>
                <w:sz w:val="28"/>
                <w:cs/>
              </w:rPr>
              <w:t xml:space="preserve">และกลุ่มที่ </w:t>
            </w:r>
            <w:r w:rsidRPr="00FE1370">
              <w:rPr>
                <w:rFonts w:ascii="TH SarabunPSK" w:hAnsi="TH SarabunPSK" w:cs="TH SarabunPSK"/>
                <w:sz w:val="28"/>
              </w:rPr>
              <w:t>3</w:t>
            </w:r>
          </w:p>
          <w:p w:rsidR="005B2DDB" w:rsidRPr="00FE1370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จัดกิจกรรมเหมือนกิจกรรมที่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FE1370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FE1370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FE1370">
              <w:rPr>
                <w:rFonts w:ascii="TH SarabunPSK" w:hAnsi="TH SarabunPSK" w:cs="TH SarabunPSK"/>
                <w:sz w:val="28"/>
                <w:cs/>
              </w:rPr>
              <w:t>แต่เปลี่ยนเป็นสระเสียงสั้น และสระเสียงยาว</w:t>
            </w:r>
          </w:p>
          <w:p w:rsidR="005B2DDB" w:rsidRPr="00FE1370" w:rsidRDefault="005B2DDB" w:rsidP="005B2DDB">
            <w:pPr>
              <w:rPr>
                <w:rFonts w:ascii="TH SarabunPSK" w:hAnsi="TH SarabunPSK" w:cs="TH SarabunPSK"/>
                <w:sz w:val="28"/>
                <w:cs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2.4  </w:t>
            </w:r>
            <w:r w:rsidRPr="00FE1370">
              <w:rPr>
                <w:rFonts w:ascii="TH SarabunPSK" w:hAnsi="TH SarabunPSK" w:cs="TH SarabunPSK"/>
                <w:sz w:val="28"/>
                <w:cs/>
              </w:rPr>
              <w:t>ท่องสระจากบัตรรูปสระ</w:t>
            </w:r>
          </w:p>
          <w:p w:rsidR="005B2DDB" w:rsidRPr="00FE1370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FE1370">
              <w:rPr>
                <w:rFonts w:ascii="TH SarabunPSK" w:hAnsi="TH SarabunPSK" w:cs="TH SarabunPSK"/>
                <w:sz w:val="28"/>
              </w:rPr>
              <w:t xml:space="preserve">2.5  </w:t>
            </w:r>
            <w:r w:rsidRPr="00FE1370">
              <w:rPr>
                <w:rFonts w:ascii="TH SarabunPSK" w:hAnsi="TH SarabunPSK" w:cs="TH SarabunPSK"/>
                <w:sz w:val="28"/>
                <w:cs/>
              </w:rPr>
              <w:t>จัดกิจกรรมให้นักเรียนแยกสระ และเสียงสระ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EF" w:rsidRPr="005B2DDB" w:rsidRDefault="00A81BEF" w:rsidP="006D53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BEF" w:rsidRPr="005B2DDB" w:rsidRDefault="00A81BE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B2DDB" w:rsidRPr="005B2DDB" w:rsidTr="006D5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DB" w:rsidRPr="005B2DDB" w:rsidRDefault="005B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DB" w:rsidRPr="005B2DDB" w:rsidRDefault="005B2D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วรรณยุกต์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 3.1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รู้จักรูปและเสียงวรรณยุกต์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จัดกิจกรรมเหมือนกิจกรรม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(ข้อ </w:t>
            </w:r>
            <w:r w:rsidRPr="005B2DDB">
              <w:rPr>
                <w:rFonts w:ascii="TH SarabunPSK" w:hAnsi="TH SarabunPSK" w:cs="TH SarabunPSK"/>
                <w:sz w:val="28"/>
              </w:rPr>
              <w:t>1-6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  3.2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จัดกิจกรรมเหมือนกิจกรรม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แต่เปลี่ยนเป็นวรรณยุกต์กลุ่มที่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2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และกลุ่มที่ </w:t>
            </w:r>
            <w:proofErr w:type="gramStart"/>
            <w:r w:rsidRPr="005B2DDB">
              <w:rPr>
                <w:rFonts w:ascii="TH SarabunPSK" w:hAnsi="TH SarabunPSK" w:cs="TH SarabunPSK"/>
                <w:sz w:val="28"/>
              </w:rPr>
              <w:t xml:space="preserve">3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......</w:t>
            </w:r>
            <w:proofErr w:type="gramEnd"/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  3.3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จัดกิจกรรมเหมือนกิจกรรมที่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แต่เปลี่ยนวรรณยุกต์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  3.4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ท่องสระจากบัตรรูปวรรณยุกต์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  3.5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จัดกิจกรรมให้นักเรียนแยกวรรณยุกต์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B" w:rsidRPr="005B2DDB" w:rsidRDefault="005B2DDB" w:rsidP="006D533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DB" w:rsidRPr="005B2DDB" w:rsidRDefault="005B2DD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57A7" w:rsidRDefault="00C457A7" w:rsidP="00C457A7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ตัวอย่าง การออกแบบกิจกรรมการเรียนรู้ให้สอดคล้องกับตัวชี้วัดและสาระการเรียนรู้แกนกลางภาษาไทย ชั้น ป</w:t>
      </w:r>
      <w:r w:rsidRPr="00A253A3">
        <w:rPr>
          <w:rFonts w:ascii="TH SarabunPSK" w:hAnsi="TH SarabunPSK" w:cs="TH SarabunPSK" w:hint="cs"/>
          <w:sz w:val="32"/>
          <w:szCs w:val="32"/>
          <w:cs/>
        </w:rPr>
        <w:t>.</w:t>
      </w:r>
      <w:r w:rsidRPr="00A253A3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เพื่อจัดทำสื่อการเรียนรู้ที่มีประสิทธิภาพ</w:t>
      </w:r>
    </w:p>
    <w:p w:rsidR="00F710DC" w:rsidRDefault="00F710DC" w:rsidP="00F710DC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ออกแบบโดยคณะครูโรงเรียนบ้านโละป่าห้า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410"/>
        <w:gridCol w:w="6379"/>
        <w:gridCol w:w="2693"/>
        <w:gridCol w:w="1134"/>
      </w:tblGrid>
      <w:tr w:rsidR="005B2DDB" w:rsidRPr="005B2DDB" w:rsidTr="00B209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DB" w:rsidRPr="005B2DDB" w:rsidRDefault="005B2DDB" w:rsidP="00B209C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DB" w:rsidRPr="005B2DDB" w:rsidRDefault="005B2DDB" w:rsidP="00B20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สาระการเรียนรู้แกนกลาง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DB" w:rsidRPr="005B2DDB" w:rsidRDefault="005B2DDB" w:rsidP="00B20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DB" w:rsidRPr="005B2DDB" w:rsidRDefault="005B2DDB" w:rsidP="00B20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DDB" w:rsidRPr="005B2DDB" w:rsidRDefault="005B2DDB" w:rsidP="00B209C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2DDB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 (ชั่วโมง)</w:t>
            </w:r>
          </w:p>
        </w:tc>
      </w:tr>
      <w:tr w:rsidR="005B2DDB" w:rsidRPr="005B2DDB" w:rsidTr="00B209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DB" w:rsidRPr="005B2DDB" w:rsidRDefault="005B2DDB" w:rsidP="005B2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DB" w:rsidRPr="005B2DDB" w:rsidRDefault="005B2DDB" w:rsidP="005B2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เลขไทย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4.1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รู้จักรูปและเสียงเลขไทย ทีละ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3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ตัว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ชุดที่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  </w:t>
            </w:r>
            <w:r w:rsidRPr="005B2DDB"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ชุดที่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2  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๔  ๕  ๖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ชุดที่ 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3 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๗  ๘  ๙  ๐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จัดกิจกรรมเหมือนกิจกรรม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(ข้อ </w:t>
            </w:r>
            <w:r w:rsidRPr="005B2DDB">
              <w:rPr>
                <w:rFonts w:ascii="TH SarabunPSK" w:hAnsi="TH SarabunPSK" w:cs="TH SarabunPSK"/>
                <w:sz w:val="28"/>
              </w:rPr>
              <w:t>1-6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4.2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จัดกิจกรรมเหมือนกิจกรรม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แต่เปลี่ยนเป็นเลขไทย กลุ่มที่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2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และกลุ่มที่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3 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4.3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จัดกิจกรรมเหมือนกิจกรรมที่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5B2DDB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แต่เปลี่ยนตัวเลข</w:t>
            </w:r>
          </w:p>
          <w:p w:rsidR="005B2DDB" w:rsidRPr="005B2DDB" w:rsidRDefault="005B2DDB" w:rsidP="005B2DDB">
            <w:pPr>
              <w:rPr>
                <w:rFonts w:ascii="TH SarabunPSK" w:hAnsi="TH SarabunPSK" w:cs="TH SarabunPSK"/>
                <w:sz w:val="28"/>
                <w:cs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4.4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ท่องสระจากบัตรรูปตัวเลขไทย</w:t>
            </w:r>
          </w:p>
          <w:p w:rsidR="005B2DDB" w:rsidRDefault="005B2DDB" w:rsidP="005B2DDB">
            <w:pPr>
              <w:rPr>
                <w:rFonts w:ascii="TH SarabunPSK" w:hAnsi="TH SarabunPSK" w:cs="TH SarabunPSK"/>
                <w:sz w:val="28"/>
              </w:rPr>
            </w:pPr>
            <w:r w:rsidRPr="005B2DDB">
              <w:rPr>
                <w:rFonts w:ascii="TH SarabunPSK" w:hAnsi="TH SarabunPSK" w:cs="TH SarabunPSK"/>
                <w:sz w:val="28"/>
              </w:rPr>
              <w:t xml:space="preserve">    4.5  </w:t>
            </w:r>
            <w:r w:rsidRPr="005B2DDB">
              <w:rPr>
                <w:rFonts w:ascii="TH SarabunPSK" w:hAnsi="TH SarabunPSK" w:cs="TH SarabunPSK"/>
                <w:sz w:val="28"/>
                <w:cs/>
              </w:rPr>
              <w:t>จัดกิจกรรมให้นักเรียนแยกตัวเลขไทย</w:t>
            </w:r>
          </w:p>
          <w:p w:rsidR="00106E98" w:rsidRPr="005B2DDB" w:rsidRDefault="00106E98" w:rsidP="005B2DD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DB" w:rsidRPr="005B2DDB" w:rsidRDefault="005B2DDB" w:rsidP="005B2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DDB" w:rsidRPr="005B2DDB" w:rsidRDefault="005B2DDB" w:rsidP="005B2DD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B2DDB" w:rsidRDefault="005B2DDB"/>
    <w:p w:rsidR="000579A2" w:rsidRDefault="000579A2" w:rsidP="000579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6E98" w:rsidRDefault="00106E98" w:rsidP="000579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5E6D" w:rsidRDefault="007C5E6D" w:rsidP="000579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5E6D" w:rsidRDefault="007C5E6D" w:rsidP="000579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5E6D" w:rsidRDefault="007C5E6D" w:rsidP="000579A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C5E6D" w:rsidRDefault="00A0181F" w:rsidP="00A70DA7">
      <w:pPr>
        <w:spacing w:after="0" w:line="240" w:lineRule="auto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lastRenderedPageBreak/>
        <w:t>สื่อสอนอ่าน</w:t>
      </w:r>
      <w:r w:rsidR="001C1F01">
        <w:rPr>
          <w:rFonts w:ascii="TH SarabunPSK" w:hAnsi="TH SarabunPSK" w:cs="TH SarabunPSK" w:hint="cs"/>
          <w:sz w:val="44"/>
          <w:szCs w:val="44"/>
          <w:cs/>
        </w:rPr>
        <w:t>เขียน</w:t>
      </w:r>
      <w:r>
        <w:rPr>
          <w:rFonts w:ascii="TH SarabunPSK" w:hAnsi="TH SarabunPSK" w:cs="TH SarabunPSK" w:hint="cs"/>
          <w:sz w:val="44"/>
          <w:szCs w:val="44"/>
          <w:cs/>
        </w:rPr>
        <w:t>ที่จะเสนอวันนี้</w:t>
      </w:r>
    </w:p>
    <w:p w:rsidR="001C1F01" w:rsidRDefault="00A0181F" w:rsidP="00A70DA7">
      <w:pPr>
        <w:pStyle w:val="aa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ลักษณะ</w:t>
      </w:r>
      <w:r w:rsidR="001C1F01">
        <w:rPr>
          <w:rFonts w:ascii="TH SarabunPSK" w:hAnsi="TH SarabunPSK" w:cs="TH SarabunPSK" w:hint="cs"/>
          <w:sz w:val="44"/>
          <w:szCs w:val="44"/>
          <w:cs/>
        </w:rPr>
        <w:t>สื่อ</w:t>
      </w:r>
      <w:r w:rsidR="001C1F01">
        <w:rPr>
          <w:rFonts w:ascii="TH SarabunPSK" w:hAnsi="TH SarabunPSK" w:cs="TH SarabunPSK"/>
          <w:sz w:val="44"/>
          <w:szCs w:val="44"/>
        </w:rPr>
        <w:t xml:space="preserve"> </w:t>
      </w:r>
      <w:r w:rsidR="001C1F01">
        <w:rPr>
          <w:rFonts w:ascii="TH SarabunPSK" w:hAnsi="TH SarabunPSK" w:cs="TH SarabunPSK" w:hint="cs"/>
          <w:sz w:val="44"/>
          <w:szCs w:val="44"/>
          <w:cs/>
        </w:rPr>
        <w:t xml:space="preserve">มี </w:t>
      </w:r>
      <w:r w:rsidR="001C1F01">
        <w:rPr>
          <w:rFonts w:ascii="TH SarabunPSK" w:hAnsi="TH SarabunPSK" w:cs="TH SarabunPSK"/>
          <w:sz w:val="44"/>
          <w:szCs w:val="44"/>
        </w:rPr>
        <w:t xml:space="preserve">11 </w:t>
      </w:r>
      <w:r w:rsidR="001C1F01">
        <w:rPr>
          <w:rFonts w:ascii="TH SarabunPSK" w:hAnsi="TH SarabunPSK" w:cs="TH SarabunPSK" w:hint="cs"/>
          <w:sz w:val="44"/>
          <w:szCs w:val="44"/>
          <w:cs/>
        </w:rPr>
        <w:t>โฟลเดอร์</w:t>
      </w:r>
    </w:p>
    <w:p w:rsidR="001C1F01" w:rsidRDefault="001C1F01" w:rsidP="00A70DA7">
      <w:pPr>
        <w:pStyle w:val="aa"/>
        <w:spacing w:after="0" w:line="240" w:lineRule="auto"/>
        <w:ind w:left="1080"/>
        <w:rPr>
          <w:rFonts w:ascii="TH SarabunPSK" w:hAnsi="TH SarabunPSK" w:cs="TH SarabunPSK" w:hint="cs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  ได้แก่  </w:t>
      </w:r>
      <w:r>
        <w:rPr>
          <w:rFonts w:ascii="TH SarabunPSK" w:hAnsi="TH SarabunPSK" w:cs="TH SarabunPSK"/>
          <w:sz w:val="44"/>
          <w:szCs w:val="44"/>
        </w:rPr>
        <w:t xml:space="preserve">1. </w:t>
      </w:r>
      <w:r w:rsidR="00A0181F" w:rsidRPr="00A0181F">
        <w:rPr>
          <w:rFonts w:ascii="TH SarabunPSK" w:hAnsi="TH SarabunPSK" w:cs="TH SarabunPSK" w:hint="cs"/>
          <w:sz w:val="44"/>
          <w:szCs w:val="44"/>
          <w:cs/>
        </w:rPr>
        <w:t>ดอกไม้</w:t>
      </w:r>
      <w:r>
        <w:rPr>
          <w:rFonts w:ascii="TH SarabunPSK" w:hAnsi="TH SarabunPSK" w:cs="TH SarabunPSK" w:hint="cs"/>
          <w:sz w:val="44"/>
          <w:szCs w:val="44"/>
          <w:cs/>
        </w:rPr>
        <w:t>ทิว</w:t>
      </w:r>
      <w:proofErr w:type="spellStart"/>
      <w:r>
        <w:rPr>
          <w:rFonts w:ascii="TH SarabunPSK" w:hAnsi="TH SarabunPSK" w:cs="TH SarabunPSK" w:hint="cs"/>
          <w:sz w:val="44"/>
          <w:szCs w:val="44"/>
          <w:cs/>
        </w:rPr>
        <w:t>ลิป</w:t>
      </w:r>
      <w:proofErr w:type="spellEnd"/>
      <w:r>
        <w:rPr>
          <w:rFonts w:ascii="TH SarabunPSK" w:hAnsi="TH SarabunPSK" w:cs="TH SarabunPSK" w:hint="cs"/>
          <w:sz w:val="44"/>
          <w:szCs w:val="44"/>
          <w:cs/>
        </w:rPr>
        <w:t xml:space="preserve">  สอนอ่านเขียนตัวสะกดไม่ตรงมาตรา กบ กก </w:t>
      </w:r>
      <w:r>
        <w:rPr>
          <w:rFonts w:ascii="TH SarabunPSK" w:hAnsi="TH SarabunPSK" w:cs="TH SarabunPSK" w:hint="cs"/>
          <w:sz w:val="44"/>
          <w:szCs w:val="44"/>
          <w:cs/>
        </w:rPr>
        <w:t>กด</w:t>
      </w:r>
    </w:p>
    <w:p w:rsidR="001C1F01" w:rsidRPr="001C1F01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/>
          <w:sz w:val="44"/>
          <w:szCs w:val="44"/>
        </w:rPr>
        <w:tab/>
        <w:t xml:space="preserve">2. LD </w:t>
      </w:r>
      <w:proofErr w:type="gramStart"/>
      <w:r>
        <w:rPr>
          <w:rFonts w:ascii="TH SarabunPSK" w:hAnsi="TH SarabunPSK" w:cs="TH SarabunPSK"/>
          <w:sz w:val="44"/>
          <w:szCs w:val="44"/>
        </w:rPr>
        <w:t xml:space="preserve">60  </w:t>
      </w:r>
      <w:r>
        <w:rPr>
          <w:rFonts w:ascii="TH SarabunPSK" w:hAnsi="TH SarabunPSK" w:cs="TH SarabunPSK" w:hint="cs"/>
          <w:sz w:val="44"/>
          <w:szCs w:val="44"/>
          <w:cs/>
        </w:rPr>
        <w:t>(</w:t>
      </w:r>
      <w:proofErr w:type="gramEnd"/>
      <w:r>
        <w:rPr>
          <w:rFonts w:ascii="TH SarabunPSK" w:hAnsi="TH SarabunPSK" w:cs="TH SarabunPSK" w:hint="cs"/>
          <w:sz w:val="44"/>
          <w:szCs w:val="44"/>
          <w:cs/>
        </w:rPr>
        <w:t xml:space="preserve">- ไม้หนีบสอนการสระกับพยัญชนะ </w:t>
      </w:r>
      <w:r>
        <w:rPr>
          <w:rFonts w:ascii="TH SarabunPSK" w:hAnsi="TH SarabunPSK" w:cs="TH SarabunPSK"/>
          <w:sz w:val="44"/>
          <w:szCs w:val="44"/>
        </w:rPr>
        <w:t>/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การบวก ลบ เลขไม่เกิน </w:t>
      </w:r>
      <w:r>
        <w:rPr>
          <w:rFonts w:ascii="TH SarabunPSK" w:hAnsi="TH SarabunPSK" w:cs="TH SarabunPSK"/>
          <w:sz w:val="44"/>
          <w:szCs w:val="44"/>
        </w:rPr>
        <w:t>10)</w:t>
      </w:r>
    </w:p>
    <w:p w:rsidR="001C1F01" w:rsidRDefault="001C1F01" w:rsidP="00A70DA7">
      <w:pPr>
        <w:pStyle w:val="aa"/>
        <w:spacing w:after="0" w:line="240" w:lineRule="auto"/>
        <w:ind w:left="324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- กล่องอ่าน (คำในมาตราตัวสะกด </w:t>
      </w:r>
      <w:r>
        <w:rPr>
          <w:rFonts w:ascii="TH SarabunPSK" w:hAnsi="TH SarabunPSK" w:cs="TH SarabunPSK"/>
          <w:sz w:val="44"/>
          <w:szCs w:val="44"/>
        </w:rPr>
        <w:t xml:space="preserve">8 </w:t>
      </w:r>
      <w:r>
        <w:rPr>
          <w:rFonts w:ascii="TH SarabunPSK" w:hAnsi="TH SarabunPSK" w:cs="TH SarabunPSK" w:hint="cs"/>
          <w:sz w:val="44"/>
          <w:szCs w:val="44"/>
          <w:cs/>
        </w:rPr>
        <w:t>แม่ เน้นการอ่านออกเสียง และการนำคำไปแต่งประโยค)</w:t>
      </w:r>
    </w:p>
    <w:p w:rsidR="001C1F01" w:rsidRDefault="001C1F01" w:rsidP="00A70DA7">
      <w:pPr>
        <w:pStyle w:val="aa"/>
        <w:spacing w:after="0" w:line="240" w:lineRule="auto"/>
        <w:ind w:left="324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- ดินสอ เน้นสอนการแต่งประโยคจากคำพื้นฐานให้นักเรียนฝึกอ่านออกเสียง แตกคำ</w:t>
      </w:r>
    </w:p>
    <w:p w:rsidR="00A0181F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   3.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ดอกไม้ครูติ๋ง เน้นตัวพยัญชนะ และตัวสะกด การนำพยัญชนะผสมกับสระให้เป็นคำ (การสร้างคำ)</w:t>
      </w:r>
    </w:p>
    <w:p w:rsidR="001C1F01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4. </w:t>
      </w:r>
      <w:r>
        <w:rPr>
          <w:rFonts w:ascii="TH SarabunPSK" w:hAnsi="TH SarabunPSK" w:cs="TH SarabunPSK" w:hint="cs"/>
          <w:sz w:val="44"/>
          <w:szCs w:val="44"/>
          <w:cs/>
        </w:rPr>
        <w:t>ตาแสทำแพ เป็นหนังสือเสริมทักษะการอ่าน คำ/ประโยค สระแอ</w:t>
      </w:r>
    </w:p>
    <w:p w:rsidR="001C1F01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5.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นิทานสระ ครบทุกสระ </w:t>
      </w:r>
      <w:proofErr w:type="spellStart"/>
      <w:r>
        <w:rPr>
          <w:rFonts w:ascii="TH SarabunPSK" w:hAnsi="TH SarabunPSK" w:cs="TH SarabunPSK" w:hint="cs"/>
          <w:sz w:val="44"/>
          <w:szCs w:val="44"/>
          <w:cs/>
        </w:rPr>
        <w:t>สำหรับปริ้นท์</w:t>
      </w:r>
      <w:proofErr w:type="spellEnd"/>
      <w:r>
        <w:rPr>
          <w:rFonts w:ascii="TH SarabunPSK" w:hAnsi="TH SarabunPSK" w:cs="TH SarabunPSK" w:hint="cs"/>
          <w:sz w:val="44"/>
          <w:szCs w:val="44"/>
          <w:cs/>
        </w:rPr>
        <w:t>ให้นักเรียนฝึกอ่านในกิจกรรมลดเวลาเรียนเพิ่มเวลารู้ เวลาว่าง</w:t>
      </w:r>
    </w:p>
    <w:p w:rsidR="001C1F01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6. </w:t>
      </w:r>
      <w:r>
        <w:rPr>
          <w:rFonts w:ascii="TH SarabunPSK" w:hAnsi="TH SarabunPSK" w:cs="TH SarabunPSK" w:hint="cs"/>
          <w:sz w:val="44"/>
          <w:szCs w:val="44"/>
          <w:cs/>
        </w:rPr>
        <w:t>แบบฝึกอ่าน</w:t>
      </w:r>
    </w:p>
    <w:p w:rsidR="001C1F01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7. </w:t>
      </w:r>
      <w:r>
        <w:rPr>
          <w:rFonts w:ascii="TH SarabunPSK" w:hAnsi="TH SarabunPSK" w:cs="TH SarabunPSK" w:hint="cs"/>
          <w:sz w:val="44"/>
          <w:szCs w:val="44"/>
          <w:cs/>
        </w:rPr>
        <w:t>ผันคำครูติ๋ง ตารางผันอักษรกลาง สูง ต่ำ /แต่งประโยค</w:t>
      </w:r>
    </w:p>
    <w:p w:rsidR="001C1F01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8. </w:t>
      </w:r>
      <w:r>
        <w:rPr>
          <w:rFonts w:ascii="TH SarabunPSK" w:hAnsi="TH SarabunPSK" w:cs="TH SarabunPSK" w:hint="cs"/>
          <w:sz w:val="44"/>
          <w:szCs w:val="44"/>
          <w:cs/>
        </w:rPr>
        <w:t>พ่อหลี พี่หนูหล่อ สอนอ่านเขียน ห นำ และฝึกแต่งประโยค</w:t>
      </w:r>
    </w:p>
    <w:p w:rsidR="001C1F01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 w:hint="cs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9. </w:t>
      </w:r>
      <w:proofErr w:type="gramStart"/>
      <w:r>
        <w:rPr>
          <w:rFonts w:ascii="TH SarabunPSK" w:hAnsi="TH SarabunPSK" w:cs="TH SarabunPSK" w:hint="cs"/>
          <w:sz w:val="44"/>
          <w:szCs w:val="44"/>
          <w:cs/>
        </w:rPr>
        <w:t>ง  ห</w:t>
      </w:r>
      <w:proofErr w:type="gramEnd"/>
      <w:r>
        <w:rPr>
          <w:rFonts w:ascii="TH SarabunPSK" w:hAnsi="TH SarabunPSK" w:cs="TH SarabunPSK" w:hint="cs"/>
          <w:sz w:val="44"/>
          <w:szCs w:val="44"/>
          <w:cs/>
        </w:rPr>
        <w:t xml:space="preserve">  นำ สอนอ่าน ห นำ </w:t>
      </w:r>
    </w:p>
    <w:p w:rsidR="001C1F01" w:rsidRDefault="001C1F01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10. </w:t>
      </w:r>
      <w:r>
        <w:rPr>
          <w:rFonts w:ascii="TH SarabunPSK" w:hAnsi="TH SarabunPSK" w:cs="TH SarabunPSK" w:hint="cs"/>
          <w:sz w:val="44"/>
          <w:szCs w:val="44"/>
          <w:cs/>
        </w:rPr>
        <w:t>หัดผันอักษรกลาง สูง ต่ำ</w:t>
      </w:r>
    </w:p>
    <w:p w:rsidR="00A70DA7" w:rsidRPr="001C1F01" w:rsidRDefault="00A70DA7" w:rsidP="00A70DA7">
      <w:pPr>
        <w:pStyle w:val="aa"/>
        <w:spacing w:after="0" w:line="240" w:lineRule="auto"/>
        <w:ind w:left="1080" w:firstLine="360"/>
        <w:rPr>
          <w:rFonts w:ascii="TH SarabunPSK" w:hAnsi="TH SarabunPSK" w:cs="TH SarabunPSK" w:hint="cs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11.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เวิร์ด การแจกลูกสะกด </w:t>
      </w:r>
      <w:bookmarkStart w:id="0" w:name="_GoBack"/>
      <w:bookmarkEnd w:id="0"/>
    </w:p>
    <w:sectPr w:rsidR="00A70DA7" w:rsidRPr="001C1F01" w:rsidSect="00F710DC">
      <w:footerReference w:type="first" r:id="rId8"/>
      <w:pgSz w:w="16838" w:h="11906" w:orient="landscape" w:code="9"/>
      <w:pgMar w:top="993" w:right="962" w:bottom="1134" w:left="1418" w:header="709" w:footer="231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5C" w:rsidRDefault="00AB315C" w:rsidP="00F710DC">
      <w:pPr>
        <w:spacing w:after="0" w:line="240" w:lineRule="auto"/>
      </w:pPr>
      <w:r>
        <w:separator/>
      </w:r>
    </w:p>
  </w:endnote>
  <w:endnote w:type="continuationSeparator" w:id="0">
    <w:p w:rsidR="00AB315C" w:rsidRDefault="00AB315C" w:rsidP="00F7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DC" w:rsidRPr="00F710DC" w:rsidRDefault="00F710DC" w:rsidP="00F710DC">
    <w:pPr>
      <w:spacing w:after="0" w:line="240" w:lineRule="auto"/>
      <w:jc w:val="right"/>
      <w:rPr>
        <w:rFonts w:ascii="TH SarabunPSK" w:hAnsi="TH SarabunPSK" w:cs="TH SarabunPSK"/>
        <w:i/>
        <w:iCs/>
        <w:sz w:val="28"/>
      </w:rPr>
    </w:pP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Pr="00F710DC">
      <w:rPr>
        <w:rFonts w:ascii="TH SarabunPSK" w:hAnsi="TH SarabunPSK" w:cs="TH SarabunPSK" w:hint="cs"/>
        <w:i/>
        <w:iCs/>
        <w:sz w:val="28"/>
        <w:cs/>
      </w:rPr>
      <w:t xml:space="preserve">น.ส.สายสวลี วิทยาภัค </w:t>
    </w:r>
    <w:r w:rsidRPr="00F710DC">
      <w:rPr>
        <w:rFonts w:ascii="TH SarabunPSK" w:hAnsi="TH SarabunPSK" w:cs="TH SarabunPSK"/>
        <w:i/>
        <w:iCs/>
        <w:sz w:val="28"/>
      </w:rPr>
      <w:t xml:space="preserve">: </w:t>
    </w:r>
    <w:r w:rsidRPr="00F710DC">
      <w:rPr>
        <w:rFonts w:ascii="TH SarabunPSK" w:hAnsi="TH SarabunPSK" w:cs="TH SarabunPSK" w:hint="cs"/>
        <w:i/>
        <w:iCs/>
        <w:sz w:val="28"/>
        <w:cs/>
      </w:rPr>
      <w:t xml:space="preserve">ศึกษานิเทศก์ </w:t>
    </w:r>
    <w:proofErr w:type="spellStart"/>
    <w:r w:rsidRPr="00F710DC">
      <w:rPr>
        <w:rFonts w:ascii="TH SarabunPSK" w:hAnsi="TH SarabunPSK" w:cs="TH SarabunPSK" w:hint="cs"/>
        <w:i/>
        <w:iCs/>
        <w:sz w:val="28"/>
        <w:cs/>
      </w:rPr>
      <w:t>สพป</w:t>
    </w:r>
    <w:proofErr w:type="spellEnd"/>
    <w:r w:rsidRPr="00F710DC">
      <w:rPr>
        <w:rFonts w:ascii="TH SarabunPSK" w:hAnsi="TH SarabunPSK" w:cs="TH SarabunPSK" w:hint="cs"/>
        <w:i/>
        <w:iCs/>
        <w:sz w:val="28"/>
        <w:cs/>
      </w:rPr>
      <w:t>.ชร.</w:t>
    </w:r>
    <w:r w:rsidRPr="00F710DC">
      <w:rPr>
        <w:rFonts w:ascii="TH SarabunPSK" w:hAnsi="TH SarabunPSK" w:cs="TH SarabunPSK"/>
        <w:i/>
        <w:iCs/>
        <w:sz w:val="28"/>
      </w:rPr>
      <w:t>1</w:t>
    </w:r>
    <w:r w:rsidRPr="00F710DC">
      <w:rPr>
        <w:rFonts w:ascii="TH SarabunPSK" w:hAnsi="TH SarabunPSK" w:cs="TH SarabunPSK" w:hint="cs"/>
        <w:i/>
        <w:iCs/>
        <w:sz w:val="28"/>
        <w:cs/>
      </w:rPr>
      <w:t xml:space="preserve"> </w:t>
    </w:r>
  </w:p>
  <w:p w:rsidR="00F710DC" w:rsidRPr="00F710DC" w:rsidRDefault="00F710DC">
    <w:pPr>
      <w:pStyle w:val="a6"/>
    </w:pPr>
  </w:p>
  <w:p w:rsidR="00F710DC" w:rsidRDefault="00F710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5C" w:rsidRDefault="00AB315C" w:rsidP="00F710DC">
      <w:pPr>
        <w:spacing w:after="0" w:line="240" w:lineRule="auto"/>
      </w:pPr>
      <w:r>
        <w:separator/>
      </w:r>
    </w:p>
  </w:footnote>
  <w:footnote w:type="continuationSeparator" w:id="0">
    <w:p w:rsidR="00AB315C" w:rsidRDefault="00AB315C" w:rsidP="00F71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00383"/>
    <w:multiLevelType w:val="hybridMultilevel"/>
    <w:tmpl w:val="845C6214"/>
    <w:lvl w:ilvl="0" w:tplc="F8CE7DC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DA3764"/>
    <w:multiLevelType w:val="hybridMultilevel"/>
    <w:tmpl w:val="35485522"/>
    <w:lvl w:ilvl="0" w:tplc="18DC1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EF"/>
    <w:rsid w:val="00046517"/>
    <w:rsid w:val="000579A2"/>
    <w:rsid w:val="00106E98"/>
    <w:rsid w:val="001C1F01"/>
    <w:rsid w:val="004B52AC"/>
    <w:rsid w:val="00536030"/>
    <w:rsid w:val="005B2DDB"/>
    <w:rsid w:val="006D5332"/>
    <w:rsid w:val="007002F8"/>
    <w:rsid w:val="00703DFE"/>
    <w:rsid w:val="007C5E6D"/>
    <w:rsid w:val="0084445E"/>
    <w:rsid w:val="008806D6"/>
    <w:rsid w:val="008D5CB3"/>
    <w:rsid w:val="00954100"/>
    <w:rsid w:val="00A0181F"/>
    <w:rsid w:val="00A22354"/>
    <w:rsid w:val="00A253A3"/>
    <w:rsid w:val="00A70DA7"/>
    <w:rsid w:val="00A81BEF"/>
    <w:rsid w:val="00AB315C"/>
    <w:rsid w:val="00B50FA2"/>
    <w:rsid w:val="00BB3546"/>
    <w:rsid w:val="00BC0DBC"/>
    <w:rsid w:val="00BF1B6F"/>
    <w:rsid w:val="00C457A7"/>
    <w:rsid w:val="00EA54AB"/>
    <w:rsid w:val="00F155A3"/>
    <w:rsid w:val="00F710DC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F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EF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36030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536030"/>
    <w:rPr>
      <w:rFonts w:ascii="Wingdings 2" w:hAnsi="Wingdings 2" w:hint="default"/>
      <w:b w:val="0"/>
      <w:bCs w:val="0"/>
      <w:i w:val="0"/>
      <w:iCs w:val="0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F7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10DC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7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10DC"/>
    <w:rPr>
      <w:rFonts w:ascii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710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710DC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01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F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BEF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536030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536030"/>
    <w:rPr>
      <w:rFonts w:ascii="Wingdings 2" w:hAnsi="Wingdings 2" w:hint="default"/>
      <w:b w:val="0"/>
      <w:bCs w:val="0"/>
      <w:i w:val="0"/>
      <w:iCs w:val="0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F7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710DC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F71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710DC"/>
    <w:rPr>
      <w:rFonts w:ascii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710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710DC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0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NGprinter</dc:creator>
  <cp:lastModifiedBy>NGprinter</cp:lastModifiedBy>
  <cp:revision>14</cp:revision>
  <cp:lastPrinted>2017-08-13T04:18:00Z</cp:lastPrinted>
  <dcterms:created xsi:type="dcterms:W3CDTF">2017-08-11T09:12:00Z</dcterms:created>
  <dcterms:modified xsi:type="dcterms:W3CDTF">2017-08-14T02:24:00Z</dcterms:modified>
</cp:coreProperties>
</file>